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1" w:rsidRPr="00AF3E60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3E60">
        <w:rPr>
          <w:rFonts w:ascii="Times New Roman" w:hAnsi="Times New Roman" w:cs="Times New Roman"/>
          <w:b/>
          <w:color w:val="auto"/>
          <w:sz w:val="28"/>
          <w:szCs w:val="28"/>
        </w:rPr>
        <w:t>Информация по СПТ тестированию в школах Краснодарского края</w:t>
      </w:r>
    </w:p>
    <w:p w:rsidR="00991DB1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проводится в соответствии с подпунктом 15.1 пункта 3 статьи 28 Федерального Закона от 29.12.2012 года №-273-ФЗ «Об образовании в Российской Федерации», в целях формирования здорового образа жизни и профилактики употребления обучающимися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психоактивных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 веществ, на основании приказа Министерства просвещения РФ от 20.02.2020 № 59 «Об утверждении Порядка проведения социально-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В соответствии со статьей 53.4 Закона раннее выявление незаконного потребления наркотических средств и психотропных веществ включает в себя два этапа: социально-психологическое тестирование обучающихся в образовательной организации (далее - тестирование); профилактические медицинские осмотры обучающихся в специализированной медицинской организации.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проходит непосредственно в школе в соответствии с Порядком проведения социально-психологического тестирования обучающихся в проведения социально-психологического </w:t>
      </w:r>
      <w:r w:rsidRPr="00AF3E60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тестирования обучающихся в общеобразовательных организациях и профессиональных образовательных организациях.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При проведении тестирования в качестве наблюдателя допускается присутствие представителя родительской общественности школы.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Важно отметить, что мероприятия, реализуемые в рамках тестирования, носят выраженный профилактический характер и не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Цель тестирования - выявление наиболее действенных факторов риска и защиты в проблеме злоупотребления наркотиками.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проводится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анкетно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-опросным методом. Ориентировочная длительность процедуры тестирования составляет до 45 минут.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Тестирование проводится в отношении обучающихся, достигших возраста тринадцати лет, начиная с 7 класса обучения в общеобразовательной организации. Тестирование может проводиться в отношении обучающихся, осваивающих адаптированные основные общеобразовательные программы.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Результаты СПТ не являются основанием для применения каких-либо мер дисциплинарного наказания!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СПТ помогает выявить детей, употребляющих наркотические и/или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психоактивные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 вещества? </w:t>
      </w:r>
    </w:p>
    <w:p w:rsidR="00991DB1" w:rsidRPr="00AF3E60" w:rsidRDefault="00991DB1" w:rsidP="00991DB1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СПТ не выявляет конкретных подростков, употребляющих наркотические и </w:t>
      </w:r>
      <w:proofErr w:type="spellStart"/>
      <w:r w:rsidRPr="00AF3E60">
        <w:rPr>
          <w:rFonts w:ascii="Times New Roman" w:hAnsi="Times New Roman" w:cs="Times New Roman"/>
          <w:color w:val="auto"/>
          <w:sz w:val="32"/>
          <w:szCs w:val="32"/>
        </w:rPr>
        <w:t>психоактивные</w:t>
      </w:r>
      <w:proofErr w:type="spellEnd"/>
      <w:r w:rsidRPr="00AF3E60">
        <w:rPr>
          <w:rFonts w:ascii="Times New Roman" w:hAnsi="Times New Roman" w:cs="Times New Roman"/>
          <w:color w:val="auto"/>
          <w:sz w:val="32"/>
          <w:szCs w:val="32"/>
        </w:rPr>
        <w:t xml:space="preserve"> вещества. Оно не является основанием для постановки какого-либо диагноза Вашему ребенку! </w:t>
      </w:r>
    </w:p>
    <w:p w:rsidR="00991DB1" w:rsidRDefault="00991DB1" w:rsidP="00991DB1">
      <w:pPr>
        <w:rPr>
          <w:rFonts w:ascii="Times New Roman" w:hAnsi="Times New Roman" w:cs="Times New Roman"/>
          <w:sz w:val="32"/>
          <w:szCs w:val="32"/>
        </w:rPr>
      </w:pPr>
      <w:r w:rsidRPr="00AF3E60">
        <w:rPr>
          <w:rFonts w:ascii="Times New Roman" w:hAnsi="Times New Roman" w:cs="Times New Roman"/>
          <w:sz w:val="32"/>
          <w:szCs w:val="32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24A4F">
        <w:rPr>
          <w:rFonts w:ascii="Times New Roman" w:hAnsi="Times New Roman" w:cs="Times New Roman"/>
          <w:b/>
          <w:sz w:val="36"/>
          <w:szCs w:val="36"/>
        </w:rPr>
        <w:lastRenderedPageBreak/>
        <w:t>Часто задаваемые вопросы о социально-психологическом тестировании (СПТ):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В соответствии с п.1 ст. 53.4 Закона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924A4F">
        <w:rPr>
          <w:rFonts w:ascii="Times New Roman" w:hAnsi="Times New Roman" w:cs="Times New Roman"/>
          <w:sz w:val="36"/>
          <w:szCs w:val="36"/>
          <w:u w:val="single"/>
        </w:rPr>
        <w:t xml:space="preserve"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 </w:t>
      </w:r>
    </w:p>
    <w:p w:rsidR="00991DB1" w:rsidRPr="00D8376B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t xml:space="preserve">С какой целью проводится СПТ обучающихся?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позволяет вовремя заметить возникающие проблемы в развитии и предложить своевременную помощь обучающемуся и его семье.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носит, прежде всего, профилактический характер, и призвано удержать подростков и молодежь от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«экспериментов» с наркотиками, от так называемой «первой пробы» и дальнейшего приобщения к потреблению.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СПТ является необходимой мерой социального контроля и предупреждения распространения наркомании в подростковой и молодежной среде.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 какого возраста проводится СПТ?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В СПТ принимают участие лица, достигшие возраста 13 лет (с 7 класса) исключительно при наличии письменного </w:t>
      </w:r>
      <w:r w:rsidRPr="00924A4F">
        <w:rPr>
          <w:rFonts w:ascii="Times New Roman" w:hAnsi="Times New Roman" w:cs="Times New Roman"/>
          <w:sz w:val="36"/>
          <w:szCs w:val="36"/>
        </w:rPr>
        <w:lastRenderedPageBreak/>
        <w:t xml:space="preserve">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924A4F">
        <w:rPr>
          <w:rFonts w:ascii="Times New Roman" w:hAnsi="Times New Roman" w:cs="Times New Roman"/>
          <w:sz w:val="36"/>
          <w:szCs w:val="36"/>
          <w:u w:val="single"/>
        </w:rPr>
        <w:t xml:space="preserve">Обучающиеся в возрасте 15 лет и старше дают добровольное информированное согласие на участие в социально-психологическом тестировании самостоятельно. 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Совершенно не нужно давать согласие на участие подростка в СПТ обоим родителям, бабушкам, дедушкам и старшим братьям! </w:t>
      </w:r>
    </w:p>
    <w:p w:rsidR="00991DB1" w:rsidRPr="00D8376B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t xml:space="preserve">Что означает понятие «информированное добровольное согласие»?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В России понятие «информированное </w:t>
      </w: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24A4F">
        <w:rPr>
          <w:rFonts w:ascii="Times New Roman" w:hAnsi="Times New Roman" w:cs="Times New Roman"/>
          <w:sz w:val="36"/>
          <w:szCs w:val="36"/>
        </w:rPr>
        <w:t xml:space="preserve">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</w:t>
      </w:r>
      <w:r w:rsidRPr="00924A4F">
        <w:rPr>
          <w:rFonts w:ascii="Times New Roman" w:hAnsi="Times New Roman" w:cs="Times New Roman"/>
          <w:sz w:val="36"/>
          <w:szCs w:val="36"/>
        </w:rPr>
        <w:lastRenderedPageBreak/>
        <w:t xml:space="preserve">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</w:t>
      </w:r>
    </w:p>
    <w:p w:rsidR="00991DB1" w:rsidRPr="00D8376B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1DB1" w:rsidRPr="00924A4F" w:rsidRDefault="00991DB1" w:rsidP="0099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24A4F">
        <w:rPr>
          <w:rFonts w:ascii="Times New Roman" w:hAnsi="Times New Roman" w:cs="Times New Roman"/>
          <w:b/>
          <w:sz w:val="36"/>
          <w:szCs w:val="36"/>
        </w:rPr>
        <w:t xml:space="preserve">Не будет ли тестирование провоцировать интерес ребёнка к наркотикам?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D8376B">
        <w:rPr>
          <w:rFonts w:ascii="Times New Roman" w:hAnsi="Times New Roman" w:cs="Times New Roman"/>
          <w:sz w:val="36"/>
          <w:szCs w:val="36"/>
        </w:rPr>
        <w:t xml:space="preserve"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D8376B">
        <w:rPr>
          <w:rFonts w:ascii="Times New Roman" w:hAnsi="Times New Roman" w:cs="Times New Roman"/>
          <w:sz w:val="36"/>
          <w:szCs w:val="36"/>
        </w:rPr>
        <w:t xml:space="preserve">политики в сфере защиты прав детей Министерства просвещения Российской Федерации. Вопросы Единой методики не содержат информацию о каких-либо наркотических средствах и психотропных веществах.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Могут ли быть негативные последствия по результатам СПТ?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В соответствии с законодательством СПТ является конфиденциальным.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  <w:u w:val="single"/>
        </w:rPr>
        <w:t>Личные данные ребенка кодируются</w:t>
      </w: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. Конфиденциальность при проведении СПТ и хранении информированных согласий обеспечивает руководитель образовательной организации.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lastRenderedPageBreak/>
        <w:t xml:space="preserve">Можно ли передать результаты СПТ третьим лицам? Да, но только в том случае, если родителей или сам обучающийся, достигший возраста 15 лет, дал на то особое разрешение.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Каждый родитель имеет право на получение информации о результатах СПТ своего ребенка, не достигшего 15 лет.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Дети с 15 лет могут обратиться за результатами теста самостоятельно.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b/>
          <w:color w:val="auto"/>
          <w:sz w:val="36"/>
          <w:szCs w:val="36"/>
        </w:rPr>
        <w:t xml:space="preserve">Уважаемые родители!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Нужно ли тестирование Вам, Вашей семье?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D8376B">
        <w:rPr>
          <w:rFonts w:ascii="Times New Roman" w:hAnsi="Times New Roman" w:cs="Times New Roman"/>
          <w:color w:val="auto"/>
          <w:sz w:val="36"/>
          <w:szCs w:val="36"/>
        </w:rPr>
        <w:t>наркопотребление</w:t>
      </w:r>
      <w:proofErr w:type="spellEnd"/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ДА — если вы испытываете чувство озабоченности или беспокойства в отношении своего ребенка.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color w:val="auto"/>
          <w:sz w:val="36"/>
          <w:szCs w:val="36"/>
        </w:rPr>
        <w:t xml:space="preserve">ДА — если Вы активны и приветствуете профилактические меры в интересах Ваших детей! </w:t>
      </w:r>
    </w:p>
    <w:p w:rsidR="00991DB1" w:rsidRPr="00D8376B" w:rsidRDefault="00991DB1" w:rsidP="00991DB1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8376B">
        <w:rPr>
          <w:rFonts w:ascii="Times New Roman" w:hAnsi="Times New Roman" w:cs="Times New Roman"/>
          <w:b/>
          <w:color w:val="auto"/>
          <w:sz w:val="36"/>
          <w:szCs w:val="36"/>
        </w:rPr>
        <w:t xml:space="preserve">Помните: проблему легче предотвратить, чем справиться с ней!!! </w:t>
      </w:r>
    </w:p>
    <w:p w:rsidR="00991DB1" w:rsidRDefault="00991DB1" w:rsidP="00991DB1">
      <w:pPr>
        <w:rPr>
          <w:rFonts w:ascii="Times New Roman" w:hAnsi="Times New Roman" w:cs="Times New Roman"/>
          <w:b/>
          <w:sz w:val="32"/>
          <w:szCs w:val="32"/>
        </w:rPr>
      </w:pPr>
      <w:r w:rsidRPr="00D8376B">
        <w:rPr>
          <w:rFonts w:ascii="Times New Roman" w:hAnsi="Times New Roman" w:cs="Times New Roman"/>
          <w:b/>
          <w:sz w:val="36"/>
          <w:szCs w:val="36"/>
        </w:rPr>
        <w:t>Сделайте выбор в пользу своего ребенка</w:t>
      </w:r>
      <w:r w:rsidRPr="00D8376B">
        <w:rPr>
          <w:rFonts w:ascii="Times New Roman" w:hAnsi="Times New Roman" w:cs="Times New Roman"/>
          <w:b/>
          <w:sz w:val="32"/>
          <w:szCs w:val="32"/>
        </w:rPr>
        <w:t>!!!</w:t>
      </w:r>
    </w:p>
    <w:p w:rsidR="00991DB1" w:rsidRPr="00AF3E60" w:rsidRDefault="00991DB1" w:rsidP="00991DB1">
      <w:pPr>
        <w:rPr>
          <w:rFonts w:ascii="Times New Roman" w:hAnsi="Times New Roman" w:cs="Times New Roman"/>
          <w:b/>
          <w:sz w:val="32"/>
          <w:szCs w:val="32"/>
        </w:rPr>
      </w:pPr>
    </w:p>
    <w:p w:rsidR="009F248C" w:rsidRDefault="009F248C"/>
    <w:sectPr w:rsidR="009F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BB"/>
    <w:rsid w:val="00991DB1"/>
    <w:rsid w:val="009F248C"/>
    <w:rsid w:val="00B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CA9"/>
  <w15:chartTrackingRefBased/>
  <w15:docId w15:val="{627292FF-04D8-4EF7-ABA6-B4927DC5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DB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anikulina.1967@gmail.com</dc:creator>
  <cp:keywords/>
  <dc:description/>
  <cp:lastModifiedBy>anikulina.1967@gmail.com</cp:lastModifiedBy>
  <cp:revision>2</cp:revision>
  <dcterms:created xsi:type="dcterms:W3CDTF">2021-08-19T06:55:00Z</dcterms:created>
  <dcterms:modified xsi:type="dcterms:W3CDTF">2021-08-19T06:56:00Z</dcterms:modified>
</cp:coreProperties>
</file>